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  <w:r w:rsidR="00705FF6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316C2E">
        <w:rPr>
          <w:rFonts w:ascii="Times New Roman" w:hAnsi="Times New Roman"/>
          <w:sz w:val="28"/>
          <w:szCs w:val="28"/>
        </w:rPr>
        <w:t>26</w:t>
      </w:r>
      <w:r w:rsidR="00327727">
        <w:rPr>
          <w:rFonts w:ascii="Times New Roman" w:hAnsi="Times New Roman"/>
          <w:sz w:val="28"/>
          <w:szCs w:val="28"/>
        </w:rPr>
        <w:t>.0</w:t>
      </w:r>
      <w:r w:rsidR="00316C2E">
        <w:rPr>
          <w:rFonts w:ascii="Times New Roman" w:hAnsi="Times New Roman"/>
          <w:sz w:val="28"/>
          <w:szCs w:val="28"/>
        </w:rPr>
        <w:t>6</w:t>
      </w:r>
      <w:r w:rsidR="00327727">
        <w:rPr>
          <w:rFonts w:ascii="Times New Roman" w:hAnsi="Times New Roman"/>
          <w:sz w:val="28"/>
          <w:szCs w:val="28"/>
        </w:rPr>
        <w:t>.</w:t>
      </w:r>
      <w:r w:rsidR="006D7310" w:rsidRPr="00327727">
        <w:rPr>
          <w:rFonts w:ascii="Times New Roman" w:hAnsi="Times New Roman"/>
          <w:sz w:val="28"/>
          <w:szCs w:val="28"/>
        </w:rPr>
        <w:t>201</w:t>
      </w:r>
      <w:r w:rsidR="00926B36">
        <w:rPr>
          <w:rFonts w:ascii="Times New Roman" w:hAnsi="Times New Roman"/>
          <w:sz w:val="28"/>
          <w:szCs w:val="28"/>
        </w:rPr>
        <w:t>8</w:t>
      </w:r>
      <w:r w:rsidR="00327727">
        <w:rPr>
          <w:rFonts w:ascii="Times New Roman" w:hAnsi="Times New Roman"/>
          <w:sz w:val="28"/>
          <w:szCs w:val="28"/>
        </w:rPr>
        <w:t>г.</w:t>
      </w:r>
      <w:r w:rsidR="00966D85" w:rsidRPr="00327727">
        <w:rPr>
          <w:rFonts w:ascii="Times New Roman" w:hAnsi="Times New Roman"/>
          <w:sz w:val="28"/>
          <w:szCs w:val="28"/>
        </w:rPr>
        <w:t xml:space="preserve">        </w:t>
      </w:r>
      <w:r w:rsidR="00297C88">
        <w:rPr>
          <w:rFonts w:ascii="Times New Roman" w:hAnsi="Times New Roman"/>
          <w:sz w:val="28"/>
          <w:szCs w:val="28"/>
        </w:rPr>
        <w:t xml:space="preserve">№ </w:t>
      </w:r>
      <w:r w:rsidR="00613D8E">
        <w:rPr>
          <w:rFonts w:ascii="Times New Roman" w:hAnsi="Times New Roman"/>
          <w:sz w:val="28"/>
          <w:szCs w:val="28"/>
        </w:rPr>
        <w:t>103</w:t>
      </w:r>
    </w:p>
    <w:p w:rsidR="00327727" w:rsidRPr="00327727" w:rsidRDefault="00327727" w:rsidP="008F16CA">
      <w:pPr>
        <w:jc w:val="both"/>
        <w:rPr>
          <w:rFonts w:ascii="Times New Roman" w:hAnsi="Times New Roman"/>
          <w:sz w:val="28"/>
          <w:szCs w:val="28"/>
        </w:rPr>
      </w:pP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Администрации Янегского сельского поселения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Лодейнопольского муниципального района </w:t>
      </w:r>
    </w:p>
    <w:p w:rsidR="002A4F77" w:rsidRDefault="00316C2E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от </w:t>
      </w:r>
      <w:r w:rsidR="00613D8E">
        <w:rPr>
          <w:rFonts w:ascii="Times New Roman" w:hAnsi="Times New Roman"/>
          <w:bCs/>
          <w:sz w:val="28"/>
          <w:szCs w:val="28"/>
        </w:rPr>
        <w:t>03</w:t>
      </w:r>
      <w:r w:rsidR="004D6E06">
        <w:rPr>
          <w:rFonts w:ascii="Times New Roman" w:hAnsi="Times New Roman"/>
          <w:bCs/>
          <w:sz w:val="28"/>
          <w:szCs w:val="28"/>
        </w:rPr>
        <w:t>.</w:t>
      </w:r>
      <w:r w:rsidR="00613D8E">
        <w:rPr>
          <w:rFonts w:ascii="Times New Roman" w:hAnsi="Times New Roman"/>
          <w:bCs/>
          <w:sz w:val="28"/>
          <w:szCs w:val="28"/>
        </w:rPr>
        <w:t>05.2017</w:t>
      </w:r>
      <w:r w:rsidR="004D6E06">
        <w:rPr>
          <w:rFonts w:ascii="Times New Roman" w:hAnsi="Times New Roman"/>
          <w:bCs/>
          <w:sz w:val="28"/>
          <w:szCs w:val="28"/>
        </w:rPr>
        <w:t>г. №</w:t>
      </w:r>
      <w:r w:rsidR="00613D8E">
        <w:rPr>
          <w:rFonts w:ascii="Times New Roman" w:hAnsi="Times New Roman"/>
          <w:bCs/>
          <w:sz w:val="28"/>
          <w:szCs w:val="28"/>
        </w:rPr>
        <w:t>73</w:t>
      </w:r>
      <w:r w:rsidR="002A4F77">
        <w:rPr>
          <w:rFonts w:ascii="Times New Roman" w:hAnsi="Times New Roman"/>
          <w:bCs/>
          <w:sz w:val="28"/>
          <w:szCs w:val="28"/>
        </w:rPr>
        <w:t xml:space="preserve"> 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утверждении </w:t>
      </w:r>
    </w:p>
    <w:p w:rsidR="00F34DA2" w:rsidRDefault="002A4F77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по</w:t>
      </w:r>
      <w:r w:rsidR="00F34DA2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 xml:space="preserve">предоставлению </w:t>
      </w:r>
    </w:p>
    <w:p w:rsidR="00613D8E" w:rsidRDefault="002A4F77" w:rsidP="00613D8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муниц</w:t>
      </w:r>
      <w:r w:rsidR="00F34DA2">
        <w:rPr>
          <w:rFonts w:ascii="Times New Roman" w:hAnsi="Times New Roman"/>
          <w:bCs/>
          <w:sz w:val="28"/>
          <w:szCs w:val="28"/>
        </w:rPr>
        <w:t xml:space="preserve">ипальной услуги </w:t>
      </w:r>
      <w:r w:rsidRPr="002A4F77">
        <w:rPr>
          <w:rFonts w:ascii="Times New Roman" w:hAnsi="Times New Roman"/>
          <w:bCs/>
          <w:sz w:val="28"/>
          <w:szCs w:val="28"/>
        </w:rPr>
        <w:t>«</w:t>
      </w:r>
      <w:r w:rsidR="00613D8E" w:rsidRPr="00613D8E">
        <w:rPr>
          <w:rFonts w:ascii="Times New Roman" w:hAnsi="Times New Roman"/>
          <w:sz w:val="28"/>
          <w:szCs w:val="28"/>
        </w:rPr>
        <w:t xml:space="preserve">Организация предоставления </w:t>
      </w:r>
    </w:p>
    <w:p w:rsidR="00613D8E" w:rsidRDefault="00613D8E" w:rsidP="00613D8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3D8E">
        <w:rPr>
          <w:rFonts w:ascii="Times New Roman" w:hAnsi="Times New Roman"/>
          <w:sz w:val="28"/>
          <w:szCs w:val="28"/>
        </w:rPr>
        <w:t xml:space="preserve">во владение и (или) в пользование объектов имущества, </w:t>
      </w:r>
    </w:p>
    <w:p w:rsidR="00613D8E" w:rsidRDefault="00613D8E" w:rsidP="00613D8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3D8E">
        <w:rPr>
          <w:rFonts w:ascii="Times New Roman" w:hAnsi="Times New Roman"/>
          <w:sz w:val="28"/>
          <w:szCs w:val="28"/>
        </w:rPr>
        <w:t xml:space="preserve">включенных в перечень муниципального имущества, </w:t>
      </w:r>
    </w:p>
    <w:p w:rsidR="00613D8E" w:rsidRDefault="00613D8E" w:rsidP="00613D8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3D8E">
        <w:rPr>
          <w:rFonts w:ascii="Times New Roman" w:hAnsi="Times New Roman"/>
          <w:sz w:val="28"/>
          <w:szCs w:val="28"/>
        </w:rPr>
        <w:t xml:space="preserve">предназначенного для предоставления во владение </w:t>
      </w:r>
    </w:p>
    <w:p w:rsidR="00613D8E" w:rsidRDefault="00613D8E" w:rsidP="00613D8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3D8E">
        <w:rPr>
          <w:rFonts w:ascii="Times New Roman" w:hAnsi="Times New Roman"/>
          <w:sz w:val="28"/>
          <w:szCs w:val="28"/>
        </w:rPr>
        <w:t xml:space="preserve">и (или пользование) субъектам малого и среднего </w:t>
      </w:r>
    </w:p>
    <w:p w:rsidR="00613D8E" w:rsidRDefault="00613D8E" w:rsidP="00613D8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3D8E">
        <w:rPr>
          <w:rFonts w:ascii="Times New Roman" w:hAnsi="Times New Roman"/>
          <w:sz w:val="28"/>
          <w:szCs w:val="28"/>
        </w:rPr>
        <w:t xml:space="preserve">предпринимательства и организациям, образующим </w:t>
      </w:r>
    </w:p>
    <w:p w:rsidR="00613D8E" w:rsidRDefault="00613D8E" w:rsidP="00613D8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3D8E">
        <w:rPr>
          <w:rFonts w:ascii="Times New Roman" w:hAnsi="Times New Roman"/>
          <w:sz w:val="28"/>
          <w:szCs w:val="28"/>
        </w:rPr>
        <w:t>инфраструктуру поддер</w:t>
      </w:r>
      <w:r>
        <w:rPr>
          <w:rFonts w:ascii="Times New Roman" w:hAnsi="Times New Roman"/>
          <w:sz w:val="28"/>
          <w:szCs w:val="28"/>
        </w:rPr>
        <w:t>жки субъектов малого</w:t>
      </w:r>
    </w:p>
    <w:p w:rsidR="00200B9A" w:rsidRPr="00200B9A" w:rsidRDefault="00613D8E" w:rsidP="00200B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среднего </w:t>
      </w:r>
      <w:r w:rsidRPr="00613D8E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E347ED" w:rsidRPr="002A4F77" w:rsidRDefault="00E347ED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16C2E" w:rsidRPr="002A4F77" w:rsidRDefault="00316C2E" w:rsidP="002A4F7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Федерального закона от 29.12.2017 № 479-ФЗ </w:t>
      </w:r>
      <w:r w:rsidR="002A4F77" w:rsidRPr="002A4F77">
        <w:rPr>
          <w:rFonts w:ascii="Times New Roman" w:hAnsi="Times New Roman"/>
          <w:b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 внесении изменений в Федеральный закон </w:t>
      </w:r>
      <w:r w:rsidR="002A4F77">
        <w:rPr>
          <w:rFonts w:ascii="Times New Roman" w:hAnsi="Times New Roman"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в целях приведения в соответствие нормативно-правовых актов Администрации Янегского сельского поселения Лодейнопольского муниципального района действующему законодательству </w:t>
      </w:r>
      <w:r w:rsidRPr="002A4F77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2A4F77">
        <w:rPr>
          <w:rFonts w:ascii="Times New Roman" w:hAnsi="Times New Roman"/>
          <w:bCs/>
          <w:sz w:val="28"/>
          <w:szCs w:val="28"/>
        </w:rPr>
        <w:t>Ленинградской области постановляет:</w:t>
      </w:r>
    </w:p>
    <w:p w:rsidR="00316C2E" w:rsidRPr="00200B9A" w:rsidRDefault="00316C2E" w:rsidP="00200B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      1. </w:t>
      </w:r>
      <w:r w:rsidR="00613D8E">
        <w:rPr>
          <w:rFonts w:ascii="Times New Roman" w:hAnsi="Times New Roman"/>
          <w:bCs/>
          <w:sz w:val="28"/>
          <w:szCs w:val="28"/>
        </w:rPr>
        <w:t>Внести изменения в п. 2.22</w:t>
      </w:r>
      <w:r w:rsidR="00200B9A">
        <w:rPr>
          <w:rFonts w:ascii="Times New Roman" w:hAnsi="Times New Roman"/>
          <w:bCs/>
          <w:sz w:val="28"/>
          <w:szCs w:val="28"/>
        </w:rPr>
        <w:t>. «</w:t>
      </w:r>
      <w:r w:rsidR="00200B9A" w:rsidRPr="00200B9A">
        <w:rPr>
          <w:rFonts w:ascii="Times New Roman" w:hAnsi="Times New Roman"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</w:t>
      </w:r>
      <w:r w:rsidR="00200B9A">
        <w:rPr>
          <w:rFonts w:ascii="Times New Roman" w:hAnsi="Times New Roman"/>
          <w:bCs/>
          <w:sz w:val="28"/>
          <w:szCs w:val="28"/>
        </w:rPr>
        <w:t>»</w:t>
      </w:r>
      <w:r w:rsidR="00C07B5C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>постановлени</w:t>
      </w:r>
      <w:r w:rsidR="002A4F77">
        <w:rPr>
          <w:rFonts w:ascii="Times New Roman" w:hAnsi="Times New Roman"/>
          <w:bCs/>
          <w:sz w:val="28"/>
          <w:szCs w:val="28"/>
        </w:rPr>
        <w:t>я</w:t>
      </w:r>
      <w:r w:rsidRPr="002A4F7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>Янегского сельского поселения Лодейнопольского муниципального района</w:t>
      </w:r>
      <w:r w:rsidRPr="002A4F77">
        <w:rPr>
          <w:rFonts w:ascii="Times New Roman" w:hAnsi="Times New Roman"/>
          <w:bCs/>
          <w:sz w:val="28"/>
          <w:szCs w:val="28"/>
        </w:rPr>
        <w:t xml:space="preserve"> Ленинградской области от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613D8E">
        <w:rPr>
          <w:rFonts w:ascii="Times New Roman" w:hAnsi="Times New Roman"/>
          <w:bCs/>
          <w:sz w:val="28"/>
          <w:szCs w:val="28"/>
        </w:rPr>
        <w:t>03.05.2017г. №73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предоставлению муниципальной </w:t>
      </w:r>
      <w:r w:rsidR="00F34DA2" w:rsidRPr="00F34DA2">
        <w:rPr>
          <w:rFonts w:ascii="Times New Roman" w:hAnsi="Times New Roman"/>
          <w:bCs/>
          <w:sz w:val="28"/>
          <w:szCs w:val="28"/>
        </w:rPr>
        <w:t>«</w:t>
      </w:r>
      <w:r w:rsidR="00613D8E" w:rsidRPr="00613D8E">
        <w:rPr>
          <w:rFonts w:ascii="Times New Roman" w:hAnsi="Times New Roman"/>
          <w:sz w:val="28"/>
          <w:szCs w:val="28"/>
        </w:rPr>
        <w:t xml:space="preserve">Организация предоставления во владение и (или) в пользование объектов </w:t>
      </w:r>
      <w:r w:rsidR="00613D8E" w:rsidRPr="00613D8E">
        <w:rPr>
          <w:rFonts w:ascii="Times New Roman" w:hAnsi="Times New Roman"/>
          <w:sz w:val="28"/>
          <w:szCs w:val="28"/>
        </w:rPr>
        <w:lastRenderedPageBreak/>
        <w:t>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4DA2" w:rsidRPr="00F34DA2">
        <w:rPr>
          <w:rFonts w:ascii="Times New Roman" w:hAnsi="Times New Roman"/>
          <w:bCs/>
          <w:sz w:val="28"/>
          <w:szCs w:val="28"/>
        </w:rPr>
        <w:t>»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00B9A">
        <w:rPr>
          <w:rFonts w:ascii="Times New Roman" w:hAnsi="Times New Roman"/>
          <w:bCs/>
          <w:sz w:val="28"/>
          <w:szCs w:val="28"/>
        </w:rPr>
        <w:t>согласно Приложению</w:t>
      </w:r>
      <w:r w:rsidR="002A4F77">
        <w:rPr>
          <w:rFonts w:ascii="Times New Roman" w:hAnsi="Times New Roman"/>
          <w:bCs/>
          <w:sz w:val="28"/>
          <w:szCs w:val="28"/>
        </w:rPr>
        <w:t>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2. Настоящее постановление подлежит размещению на официальном сайте </w:t>
      </w:r>
      <w:r w:rsidRPr="00316C2E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316C2E">
        <w:rPr>
          <w:rFonts w:ascii="Times New Roman" w:hAnsi="Times New Roman"/>
          <w:bCs/>
          <w:sz w:val="28"/>
          <w:szCs w:val="28"/>
        </w:rPr>
        <w:t>в сети «Интернет».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3. Контроль за выполнением постановления оставляю за собой.</w:t>
      </w:r>
    </w:p>
    <w:p w:rsidR="00F34DA2" w:rsidRDefault="00316C2E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 момента подписания.</w:t>
      </w:r>
    </w:p>
    <w:p w:rsidR="004D6E06" w:rsidRDefault="004D6E06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34DA2" w:rsidRDefault="00F34DA2" w:rsidP="00F34D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A4F77" w:rsidRDefault="00F34DA2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316C2E" w:rsidRPr="00316C2E">
        <w:rPr>
          <w:rFonts w:ascii="Times New Roman" w:hAnsi="Times New Roman"/>
          <w:sz w:val="28"/>
          <w:szCs w:val="28"/>
        </w:rPr>
        <w:t>лава Администрации</w:t>
      </w:r>
      <w:r w:rsidR="00316C2E">
        <w:rPr>
          <w:rFonts w:ascii="Times New Roman" w:hAnsi="Times New Roman"/>
          <w:sz w:val="28"/>
          <w:szCs w:val="28"/>
        </w:rPr>
        <w:t xml:space="preserve">    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ab/>
      </w:r>
      <w:r w:rsidR="00316C2E">
        <w:rPr>
          <w:rFonts w:ascii="Times New Roman" w:hAnsi="Times New Roman"/>
          <w:sz w:val="28"/>
          <w:szCs w:val="28"/>
        </w:rPr>
        <w:tab/>
        <w:t xml:space="preserve">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 xml:space="preserve">В.Е. </w:t>
      </w:r>
      <w:r w:rsidR="00316C2E" w:rsidRPr="00316C2E">
        <w:rPr>
          <w:rFonts w:ascii="Times New Roman" w:hAnsi="Times New Roman"/>
          <w:sz w:val="28"/>
          <w:szCs w:val="28"/>
        </w:rPr>
        <w:t>Усатова</w:t>
      </w: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613D8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200B9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200B9A" w:rsidRDefault="00613D8E" w:rsidP="00200B9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26.06.2018г. №103</w:t>
      </w:r>
    </w:p>
    <w:p w:rsidR="00200B9A" w:rsidRDefault="00200B9A" w:rsidP="00200B9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613D8E" w:rsidRPr="00613D8E" w:rsidRDefault="00200B9A" w:rsidP="00613D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13D8E" w:rsidRPr="00613D8E">
        <w:rPr>
          <w:rFonts w:ascii="Times New Roman" w:hAnsi="Times New Roman"/>
          <w:sz w:val="28"/>
          <w:szCs w:val="28"/>
        </w:rPr>
        <w:t>2.22. Иные требования, в том числе учитывающие особенности</w:t>
      </w:r>
      <w:r w:rsidR="00613D8E">
        <w:rPr>
          <w:rFonts w:ascii="Times New Roman" w:hAnsi="Times New Roman"/>
          <w:sz w:val="28"/>
          <w:szCs w:val="28"/>
        </w:rPr>
        <w:t xml:space="preserve"> </w:t>
      </w:r>
      <w:r w:rsidR="00613D8E" w:rsidRPr="00613D8E">
        <w:rPr>
          <w:rFonts w:ascii="Times New Roman" w:hAnsi="Times New Roman"/>
          <w:sz w:val="28"/>
          <w:szCs w:val="28"/>
        </w:rPr>
        <w:t>предоставления муниципальной услуги в многофункциональных</w:t>
      </w:r>
      <w:r w:rsidR="00613D8E">
        <w:rPr>
          <w:rFonts w:ascii="Times New Roman" w:hAnsi="Times New Roman"/>
          <w:sz w:val="28"/>
          <w:szCs w:val="28"/>
        </w:rPr>
        <w:t xml:space="preserve"> </w:t>
      </w:r>
      <w:r w:rsidR="00613D8E" w:rsidRPr="00613D8E">
        <w:rPr>
          <w:rFonts w:ascii="Times New Roman" w:hAnsi="Times New Roman"/>
          <w:sz w:val="28"/>
          <w:szCs w:val="28"/>
        </w:rPr>
        <w:t>центрах и особенности предоставления муниципальной услуги</w:t>
      </w:r>
      <w:r w:rsidR="00613D8E">
        <w:rPr>
          <w:rFonts w:ascii="Times New Roman" w:hAnsi="Times New Roman"/>
          <w:sz w:val="28"/>
          <w:szCs w:val="28"/>
        </w:rPr>
        <w:t xml:space="preserve"> </w:t>
      </w:r>
      <w:r w:rsidR="00613D8E" w:rsidRPr="00613D8E">
        <w:rPr>
          <w:rFonts w:ascii="Times New Roman" w:hAnsi="Times New Roman"/>
          <w:sz w:val="28"/>
          <w:szCs w:val="28"/>
        </w:rPr>
        <w:t>в электронном виде</w:t>
      </w:r>
      <w:r w:rsidR="00613D8E">
        <w:rPr>
          <w:rFonts w:ascii="Times New Roman" w:hAnsi="Times New Roman"/>
          <w:sz w:val="28"/>
          <w:szCs w:val="28"/>
        </w:rPr>
        <w:t>:</w:t>
      </w:r>
    </w:p>
    <w:p w:rsidR="00613D8E" w:rsidRPr="00613D8E" w:rsidRDefault="00613D8E" w:rsidP="00613D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3D8E">
        <w:rPr>
          <w:rFonts w:ascii="Times New Roman" w:hAnsi="Times New Roman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13D8E" w:rsidRPr="00613D8E" w:rsidRDefault="00613D8E" w:rsidP="00613D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3D8E">
        <w:rPr>
          <w:rFonts w:ascii="Times New Roman" w:hAnsi="Times New Roman"/>
          <w:sz w:val="28"/>
          <w:szCs w:val="28"/>
        </w:rPr>
        <w:t>2.22.1. Иные требования, в том числе учитывающие особенности предоставления муниципальной услуги в МФЦ.</w:t>
      </w:r>
    </w:p>
    <w:p w:rsidR="00613D8E" w:rsidRPr="00613D8E" w:rsidRDefault="00613D8E" w:rsidP="00613D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3D8E">
        <w:rPr>
          <w:rFonts w:ascii="Times New Roman" w:hAnsi="Times New Roman"/>
          <w:sz w:val="28"/>
          <w:szCs w:val="28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613D8E" w:rsidRPr="00613D8E" w:rsidRDefault="00613D8E" w:rsidP="00613D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13D8E">
        <w:rPr>
          <w:rFonts w:ascii="Times New Roman" w:hAnsi="Times New Roman"/>
          <w:sz w:val="28"/>
          <w:szCs w:val="28"/>
        </w:rPr>
        <w:t>Выдача договора о передаче имущества муниципального образования в аренду, безвозмездное пользование, доверительное управление без проведения торгов и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613D8E" w:rsidRPr="00613D8E" w:rsidRDefault="00613D8E" w:rsidP="00613D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13D8E">
        <w:rPr>
          <w:rFonts w:ascii="Times New Roman" w:hAnsi="Times New Roman"/>
          <w:sz w:val="28"/>
          <w:szCs w:val="28"/>
        </w:rPr>
        <w:t>После подписания заявителем документов,</w:t>
      </w:r>
      <w:r w:rsidRPr="00613D8E">
        <w:rPr>
          <w:rFonts w:ascii="Times New Roman" w:hAnsi="Times New Roman"/>
          <w:iCs/>
          <w:sz w:val="28"/>
          <w:szCs w:val="28"/>
        </w:rPr>
        <w:t xml:space="preserve"> являющихся результатом предоставления муниципальной услуги,</w:t>
      </w:r>
      <w:r w:rsidRPr="00613D8E">
        <w:rPr>
          <w:rFonts w:ascii="Times New Roman" w:hAnsi="Times New Roman"/>
          <w:sz w:val="28"/>
          <w:szCs w:val="28"/>
        </w:rPr>
        <w:t xml:space="preserve"> один экземпляр договора о передаче имущества муниципального образования в аренду, безвозмездное пользование, доверительное управление без проведения торгов возвращается МФЦ согласно реестра передачи в орган местного самоуправления </w:t>
      </w:r>
      <w:r w:rsidRPr="00613D8E">
        <w:rPr>
          <w:rFonts w:ascii="Times New Roman" w:hAnsi="Times New Roman"/>
          <w:iCs/>
          <w:sz w:val="28"/>
          <w:szCs w:val="28"/>
        </w:rPr>
        <w:t>в срок не более 3 рабочих дней со дня их подписания.</w:t>
      </w:r>
    </w:p>
    <w:p w:rsidR="00200B9A" w:rsidRPr="00200B9A" w:rsidRDefault="00613D8E" w:rsidP="00613D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3D8E">
        <w:rPr>
          <w:rFonts w:ascii="Times New Roman" w:hAnsi="Times New Roman"/>
          <w:sz w:val="28"/>
          <w:szCs w:val="28"/>
        </w:rPr>
        <w:t>Передача сопроводительной ведомости неполученных 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документов.</w:t>
      </w:r>
      <w:r w:rsidR="00200B9A">
        <w:rPr>
          <w:rFonts w:ascii="Times New Roman" w:hAnsi="Times New Roman"/>
          <w:sz w:val="28"/>
          <w:szCs w:val="28"/>
        </w:rPr>
        <w:t>»</w:t>
      </w:r>
    </w:p>
    <w:p w:rsidR="00200B9A" w:rsidRPr="00F35D84" w:rsidRDefault="00200B9A" w:rsidP="00200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00B9A" w:rsidRPr="00F35D84" w:rsidSect="00F34D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6DF"/>
    <w:multiLevelType w:val="hybridMultilevel"/>
    <w:tmpl w:val="3BCEBB0A"/>
    <w:lvl w:ilvl="0" w:tplc="F89C1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73C1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3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E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6B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30E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460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2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E02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717D0"/>
    <w:rsid w:val="000C667E"/>
    <w:rsid w:val="00125B4D"/>
    <w:rsid w:val="00142831"/>
    <w:rsid w:val="00155C6C"/>
    <w:rsid w:val="00166FF9"/>
    <w:rsid w:val="001922CE"/>
    <w:rsid w:val="00195D7F"/>
    <w:rsid w:val="001A2692"/>
    <w:rsid w:val="001A34F0"/>
    <w:rsid w:val="001B3C47"/>
    <w:rsid w:val="001C1B8E"/>
    <w:rsid w:val="001F62D6"/>
    <w:rsid w:val="00200B9A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97C88"/>
    <w:rsid w:val="002A364D"/>
    <w:rsid w:val="002A4AE3"/>
    <w:rsid w:val="002A4F77"/>
    <w:rsid w:val="002B2BCF"/>
    <w:rsid w:val="002E667B"/>
    <w:rsid w:val="002F756C"/>
    <w:rsid w:val="00316C2E"/>
    <w:rsid w:val="00317BB9"/>
    <w:rsid w:val="00327727"/>
    <w:rsid w:val="00327B6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412D2C"/>
    <w:rsid w:val="004153B8"/>
    <w:rsid w:val="0042178D"/>
    <w:rsid w:val="00450163"/>
    <w:rsid w:val="004745FA"/>
    <w:rsid w:val="00495EC9"/>
    <w:rsid w:val="00497931"/>
    <w:rsid w:val="004C197E"/>
    <w:rsid w:val="004D65FA"/>
    <w:rsid w:val="004D6E06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13D8E"/>
    <w:rsid w:val="00621431"/>
    <w:rsid w:val="00635018"/>
    <w:rsid w:val="00655541"/>
    <w:rsid w:val="006711FA"/>
    <w:rsid w:val="00694CD3"/>
    <w:rsid w:val="006A07BF"/>
    <w:rsid w:val="006A5B74"/>
    <w:rsid w:val="006A7127"/>
    <w:rsid w:val="006B45CD"/>
    <w:rsid w:val="006D7310"/>
    <w:rsid w:val="00705FF6"/>
    <w:rsid w:val="00726F40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35DA"/>
    <w:rsid w:val="00866CE1"/>
    <w:rsid w:val="008B6392"/>
    <w:rsid w:val="008E5266"/>
    <w:rsid w:val="008F16CA"/>
    <w:rsid w:val="008F2253"/>
    <w:rsid w:val="008F4C89"/>
    <w:rsid w:val="00910F35"/>
    <w:rsid w:val="00926B36"/>
    <w:rsid w:val="009270E5"/>
    <w:rsid w:val="00951606"/>
    <w:rsid w:val="009531A5"/>
    <w:rsid w:val="00953EF8"/>
    <w:rsid w:val="00966D85"/>
    <w:rsid w:val="009B6235"/>
    <w:rsid w:val="009F650E"/>
    <w:rsid w:val="00A06C15"/>
    <w:rsid w:val="00A13563"/>
    <w:rsid w:val="00A679D7"/>
    <w:rsid w:val="00A73114"/>
    <w:rsid w:val="00A84CB2"/>
    <w:rsid w:val="00AD28BA"/>
    <w:rsid w:val="00AE6645"/>
    <w:rsid w:val="00B12210"/>
    <w:rsid w:val="00B37FA8"/>
    <w:rsid w:val="00B712FC"/>
    <w:rsid w:val="00B73D92"/>
    <w:rsid w:val="00BC54CE"/>
    <w:rsid w:val="00BF79CA"/>
    <w:rsid w:val="00C07B5C"/>
    <w:rsid w:val="00C46F09"/>
    <w:rsid w:val="00C503FB"/>
    <w:rsid w:val="00C51DC0"/>
    <w:rsid w:val="00C8238B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A5679"/>
    <w:rsid w:val="00DC680A"/>
    <w:rsid w:val="00DC6CF6"/>
    <w:rsid w:val="00DE4264"/>
    <w:rsid w:val="00E05772"/>
    <w:rsid w:val="00E11152"/>
    <w:rsid w:val="00E23AC1"/>
    <w:rsid w:val="00E347ED"/>
    <w:rsid w:val="00E53A9D"/>
    <w:rsid w:val="00E83060"/>
    <w:rsid w:val="00E97298"/>
    <w:rsid w:val="00EC5458"/>
    <w:rsid w:val="00ED3E72"/>
    <w:rsid w:val="00EE16CC"/>
    <w:rsid w:val="00EE5634"/>
    <w:rsid w:val="00F03B7C"/>
    <w:rsid w:val="00F11CF3"/>
    <w:rsid w:val="00F216CE"/>
    <w:rsid w:val="00F34DA2"/>
    <w:rsid w:val="00F35D84"/>
    <w:rsid w:val="00F361BB"/>
    <w:rsid w:val="00F72973"/>
    <w:rsid w:val="00FC2D62"/>
    <w:rsid w:val="00FC6FFE"/>
    <w:rsid w:val="00FD1987"/>
    <w:rsid w:val="00FD77F3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588A-B568-4ECB-B3E9-3089E52B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2018-06-29T08:31:00Z</cp:lastPrinted>
  <dcterms:created xsi:type="dcterms:W3CDTF">2018-11-27T08:09:00Z</dcterms:created>
  <dcterms:modified xsi:type="dcterms:W3CDTF">2018-11-27T08:09:00Z</dcterms:modified>
</cp:coreProperties>
</file>